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bookmarkStart w:id="0" w:name="_GoBack" w:colFirst="1" w:colLast="1"/>
            <w:r w:rsidRPr="005C46F1">
              <w:rPr>
                <w:rFonts w:ascii="Times New Roman" w:hAnsi="Times New Roman"/>
              </w:rPr>
              <w:t>İhalenin adı</w:t>
            </w:r>
          </w:p>
        </w:tc>
        <w:tc>
          <w:tcPr>
            <w:tcW w:w="5301" w:type="dxa"/>
          </w:tcPr>
          <w:p w:rsidR="00772108" w:rsidRPr="00C45C4E" w:rsidRDefault="00EF3869" w:rsidP="005F41F9">
            <w:pPr>
              <w:pStyle w:val="Balk1"/>
              <w:jc w:val="left"/>
              <w:rPr>
                <w:rFonts w:ascii="Times New Roman" w:hAnsi="Times New Roman"/>
                <w:b w:val="0"/>
              </w:rPr>
            </w:pPr>
            <w:r w:rsidRPr="00D81F0B">
              <w:rPr>
                <w:rFonts w:ascii="Times New Roman" w:hAnsi="Times New Roman"/>
                <w:b w:val="0"/>
              </w:rPr>
              <w:t>1974-Vry-Kar-1224 Ve 1974-Vry-Kar-1221 Albüm Numaralı Binanın Bakım Onarımı</w:t>
            </w:r>
          </w:p>
        </w:tc>
      </w:tr>
      <w:bookmarkEnd w:id="0"/>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7701C"/>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81F0B"/>
    <w:rsid w:val="00DF3334"/>
    <w:rsid w:val="00E60F82"/>
    <w:rsid w:val="00E77EFD"/>
    <w:rsid w:val="00E87690"/>
    <w:rsid w:val="00EF3869"/>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6531C5-A771-415C-A179-D5AC57126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396</Words>
  <Characters>2263</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ALİ ÖZAYDIN (TOP.ATĞM.)(KKK)</cp:lastModifiedBy>
  <cp:revision>20</cp:revision>
  <cp:lastPrinted>2019-03-01T12:50:00Z</cp:lastPrinted>
  <dcterms:created xsi:type="dcterms:W3CDTF">2018-08-03T13:16:00Z</dcterms:created>
  <dcterms:modified xsi:type="dcterms:W3CDTF">2022-05-12T12:20:00Z</dcterms:modified>
</cp:coreProperties>
</file>